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Semaine du 20 au 26 janvier 2014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551245" w:rsidRDefault="00551245" w:rsidP="00551245">
            <w:pPr>
              <w:pStyle w:val="Corpsdetexte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Développement d’une application de gestion de tickets d’incident </w:t>
            </w:r>
          </w:p>
          <w:p w:rsidR="00E248EC" w:rsidRPr="00E248EC" w:rsidRDefault="00E248EC" w:rsidP="0055124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551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551245" w:rsidRDefault="00551245" w:rsidP="00551245">
            <w:pPr>
              <w:pStyle w:val="Corpsdetexte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Mise en place interface de d’extraction de FTY </w:t>
            </w:r>
          </w:p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551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551245" w:rsidRDefault="00551245" w:rsidP="00551245">
            <w:pPr>
              <w:pStyle w:val="Corpsdetexte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Phase d’analyse </w:t>
            </w:r>
            <w:r w:rsidR="003535E9">
              <w:rPr>
                <w:rFonts w:ascii="Arial Narrow" w:hAnsi="Arial Narrow"/>
                <w:bCs/>
                <w:sz w:val="20"/>
              </w:rPr>
              <w:t xml:space="preserve">et </w:t>
            </w:r>
            <w:r>
              <w:rPr>
                <w:rFonts w:ascii="Arial Narrow" w:hAnsi="Arial Narrow"/>
                <w:bCs/>
                <w:sz w:val="20"/>
              </w:rPr>
              <w:t xml:space="preserve">intégration des applications métiers </w:t>
            </w:r>
          </w:p>
          <w:p w:rsidR="003535E9" w:rsidRDefault="003535E9" w:rsidP="00551245">
            <w:pPr>
              <w:pStyle w:val="Corpsdetexte"/>
              <w:rPr>
                <w:rFonts w:ascii="Arial Narrow" w:hAnsi="Arial Narrow"/>
                <w:bCs/>
                <w:sz w:val="20"/>
              </w:rPr>
            </w:pPr>
          </w:p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551245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Default="00551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Certaines applications sont à redéveloppées</w:t>
            </w:r>
          </w:p>
          <w:p w:rsidR="00551245" w:rsidRPr="00E248EC" w:rsidRDefault="00551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 de données de la version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  <w:r>
              <w:rPr>
                <w:sz w:val="20"/>
                <w:szCs w:val="20"/>
              </w:rPr>
              <w:t> _MCB n’est pas à jour</w:t>
            </w:r>
          </w:p>
        </w:tc>
        <w:tc>
          <w:tcPr>
            <w:tcW w:w="3868" w:type="dxa"/>
          </w:tcPr>
          <w:p w:rsidR="00E248EC" w:rsidRDefault="00551245" w:rsidP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Cette interface sera mise en service de façon progressive</w:t>
            </w:r>
            <w:r w:rsidR="00E56D95">
              <w:rPr>
                <w:sz w:val="20"/>
                <w:szCs w:val="20"/>
              </w:rPr>
              <w:t xml:space="preserve"> (interfacé </w:t>
            </w:r>
            <w:proofErr w:type="gramStart"/>
            <w:r w:rsidR="00E56D95">
              <w:rPr>
                <w:sz w:val="20"/>
                <w:szCs w:val="20"/>
              </w:rPr>
              <w:t>les application</w:t>
            </w:r>
            <w:proofErr w:type="gramEnd"/>
            <w:r w:rsidR="00E56D95">
              <w:rPr>
                <w:sz w:val="20"/>
                <w:szCs w:val="20"/>
              </w:rPr>
              <w:t xml:space="preserve"> de façon progressive)</w:t>
            </w:r>
          </w:p>
          <w:p w:rsidR="00E56D95" w:rsidRPr="00E248EC" w:rsidRDefault="00E56D95" w:rsidP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RH doit mettre cette base de données à jour pour que tout le monde puisse l’utiliser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551245" w:rsidRDefault="00551245" w:rsidP="00551245">
            <w:pPr>
              <w:pStyle w:val="Corpsdetexte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Mise en place script de défragmentation et de nettoyage disque </w:t>
            </w:r>
          </w:p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551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551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Difficultés sur le scripteur POWERSHELL</w:t>
            </w:r>
          </w:p>
        </w:tc>
        <w:tc>
          <w:tcPr>
            <w:tcW w:w="3868" w:type="dxa"/>
          </w:tcPr>
          <w:p w:rsidR="00E248EC" w:rsidRPr="00E248EC" w:rsidRDefault="00551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sur le POWERSHELL en cours</w:t>
            </w: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551245" w:rsidRDefault="00551245" w:rsidP="00551245">
            <w:pPr>
              <w:pStyle w:val="Corpsdetexte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Test du nouveau Quizz </w:t>
            </w:r>
          </w:p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551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Default="00551245" w:rsidP="00551245">
            <w:pPr>
              <w:pStyle w:val="Corpsdetexte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Mise à jour nouveau plan d’adressage </w:t>
            </w:r>
          </w:p>
        </w:tc>
        <w:tc>
          <w:tcPr>
            <w:tcW w:w="132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Default="00551245" w:rsidP="00551245">
            <w:pPr>
              <w:pStyle w:val="Corpsdetexte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Support aux utilisateurs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E56D9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Affichage MCB (service qualité)</w:t>
            </w:r>
          </w:p>
          <w:p w:rsidR="00E56D95" w:rsidRPr="00E248EC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Inventaire (DAF)</w:t>
            </w: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Default="00551245" w:rsidP="00551245">
            <w:pPr>
              <w:pStyle w:val="Corpsdetexte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Maintenance sur les postes de travail et de l’administration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L’application de gestion des tickets d’incident est en cours développement et pourra permettre de quantifier les différents types de maintenance</w:t>
            </w: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3535E9"/>
    <w:rsid w:val="00551245"/>
    <w:rsid w:val="006735DE"/>
    <w:rsid w:val="00E248EC"/>
    <w:rsid w:val="00E5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laguiah</cp:lastModifiedBy>
  <cp:revision>2</cp:revision>
  <dcterms:created xsi:type="dcterms:W3CDTF">2014-01-27T16:20:00Z</dcterms:created>
  <dcterms:modified xsi:type="dcterms:W3CDTF">2014-01-27T16:20:00Z</dcterms:modified>
</cp:coreProperties>
</file>